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097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关于《康巴什区国有资本经营预算管理办法（征求意见稿）》的政策解读</w:t>
      </w:r>
    </w:p>
    <w:p w14:paraId="41FA4814">
      <w:pPr>
        <w:jc w:val="both"/>
        <w:rPr>
          <w:rFonts w:hint="eastAsia" w:ascii="方正小标宋简体" w:hAnsi="方正小标宋简体" w:eastAsia="方正小标宋简体" w:cs="方正小标宋简体"/>
          <w:sz w:val="36"/>
          <w:szCs w:val="36"/>
          <w:lang w:val="en-US" w:eastAsia="zh-CN"/>
        </w:rPr>
      </w:pPr>
    </w:p>
    <w:p w14:paraId="5446ED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一、政策背景</w:t>
      </w:r>
    </w:p>
    <w:p w14:paraId="6AACC50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为规范我区国有资本经营预算管理，完善国有企业收入分配制度，促进国有资本的合理配置，增强政府宏观调控能力，实现政府预算体系建设的目标，制定本办法。</w:t>
      </w:r>
    </w:p>
    <w:p w14:paraId="647421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二、主要依据</w:t>
      </w:r>
    </w:p>
    <w:p w14:paraId="7AA305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预算法》、《中华人民共和国企业国有资产法》、《中华人民共和国预算法实施条例》、《国务院关于进一步完善国有资本经营预算制度的意见》（国发〔2024〕2号）、《内蒙古自治区人民政府关于印发&lt;内蒙古自治区本级国有资本经营预算管理办法&gt;的通知》（内政发〔2024〕21号）、《鄂尔多斯市财政局关于印发〈鄂尔多斯市本级国有资本经营预算管理办法〉的通知》（鄂财工规发〔2023〕3号）等有关政策规定。</w:t>
      </w:r>
    </w:p>
    <w:p w14:paraId="624B34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三、主要内容解读</w:t>
      </w:r>
    </w:p>
    <w:p w14:paraId="4F60D4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第一章总则（第1至6条）明确《办法》制定的目的依据、定义、适用范围、编制原则等内容。</w:t>
      </w:r>
    </w:p>
    <w:p w14:paraId="3A9A99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第二章管理职责（第7-10条）明确了国有资本经营预算管理由区财政局、国资预算单位和国资预算企业各司其职、分工负责，细化了各单位的具体职责。</w:t>
      </w:r>
    </w:p>
    <w:p w14:paraId="198B44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章收支范围（第11-14条）规定了国有资本经营预算收入构成，明确了国有资本收益具体收取范围、比例和申报要求；规定了国有资本经营预算支出构成和范围，明确了国有资本经营预算每年应按照当年国有资本经营收入的一定比例调入一般公共预算，调入比例不低于30%。</w:t>
      </w:r>
    </w:p>
    <w:p w14:paraId="1F6C78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第四章预算编制（第15-18条）规定了国有资本经营预算的编制程序。</w:t>
      </w:r>
    </w:p>
    <w:p w14:paraId="5E9715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第五章预算执行（第19-25条）规定了国有资本经营预算执行相关程序。</w:t>
      </w:r>
    </w:p>
    <w:p w14:paraId="606BCB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第六章决算(第26-29条)规定国有资本经营决算相关工作。</w:t>
      </w:r>
    </w:p>
    <w:p w14:paraId="76FE67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第七条绩效管理（第30-32条）明确国有资本经营预算应当实施预算绩效管理，积极开展绩效评价，提升预算资金使用绩效。</w:t>
      </w:r>
    </w:p>
    <w:p w14:paraId="068BF6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第八章监督（第33-35条）明确了财政和审计部门对国有资本经营预算管理进行，违反本办法需承担相应责任。</w:t>
      </w:r>
    </w:p>
    <w:p w14:paraId="0C8ECA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第九章附则（第36条）明确了本办法解释部门和实施时间。</w:t>
      </w:r>
    </w:p>
    <w:p w14:paraId="5DFFF326">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DAF9D0E">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附件：《康巴什区国有资本经营预算管理办法（征求意见稿）》</w:t>
      </w:r>
    </w:p>
    <w:p w14:paraId="4D684732">
      <w:pPr>
        <w:numPr>
          <w:ilvl w:val="0"/>
          <w:numId w:val="0"/>
        </w:numPr>
        <w:ind w:firstLine="640"/>
        <w:jc w:val="both"/>
        <w:rPr>
          <w:rFonts w:hint="default" w:ascii="仿宋_GB2312" w:hAnsi="仿宋_GB2312" w:eastAsia="仿宋_GB2312" w:cs="仿宋_GB2312"/>
          <w:sz w:val="32"/>
          <w:szCs w:val="32"/>
          <w:lang w:val="en-US" w:eastAsia="zh-CN"/>
        </w:rPr>
      </w:pPr>
    </w:p>
    <w:p w14:paraId="5588B306">
      <w:pPr>
        <w:numPr>
          <w:ilvl w:val="0"/>
          <w:numId w:val="0"/>
        </w:numPr>
        <w:ind w:firstLine="640"/>
        <w:jc w:val="both"/>
        <w:rPr>
          <w:rFonts w:hint="default" w:ascii="仿宋_GB2312" w:hAnsi="仿宋_GB2312" w:eastAsia="仿宋_GB2312" w:cs="仿宋_GB2312"/>
          <w:sz w:val="32"/>
          <w:szCs w:val="32"/>
          <w:lang w:val="en-US" w:eastAsia="zh-CN"/>
        </w:rPr>
      </w:pPr>
    </w:p>
    <w:p w14:paraId="6AEB202B">
      <w:pPr>
        <w:numPr>
          <w:ilvl w:val="0"/>
          <w:numId w:val="0"/>
        </w:numPr>
        <w:ind w:firstLine="640"/>
        <w:jc w:val="both"/>
        <w:rPr>
          <w:rFonts w:hint="default" w:ascii="仿宋_GB2312" w:hAnsi="仿宋_GB2312" w:eastAsia="仿宋_GB2312" w:cs="仿宋_GB2312"/>
          <w:sz w:val="32"/>
          <w:szCs w:val="32"/>
          <w:lang w:val="en-US" w:eastAsia="zh-CN"/>
        </w:rPr>
      </w:pPr>
    </w:p>
    <w:p w14:paraId="0FD90477">
      <w:pPr>
        <w:numPr>
          <w:ilvl w:val="0"/>
          <w:numId w:val="0"/>
        </w:numPr>
        <w:ind w:firstLine="640"/>
        <w:jc w:val="both"/>
        <w:rPr>
          <w:rFonts w:hint="default" w:ascii="仿宋_GB2312" w:hAnsi="仿宋_GB2312" w:eastAsia="仿宋_GB2312" w:cs="仿宋_GB2312"/>
          <w:sz w:val="32"/>
          <w:szCs w:val="32"/>
          <w:lang w:val="en-US" w:eastAsia="zh-CN"/>
        </w:rPr>
      </w:pPr>
    </w:p>
    <w:p w14:paraId="452F34F4">
      <w:pPr>
        <w:numPr>
          <w:ilvl w:val="0"/>
          <w:numId w:val="0"/>
        </w:numPr>
        <w:ind w:firstLine="640"/>
        <w:jc w:val="both"/>
        <w:rPr>
          <w:rFonts w:hint="default" w:ascii="仿宋_GB2312" w:hAnsi="仿宋_GB2312" w:eastAsia="仿宋_GB2312" w:cs="仿宋_GB2312"/>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85A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AD9C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FAD9C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F258E"/>
    <w:rsid w:val="00473031"/>
    <w:rsid w:val="00FC206D"/>
    <w:rsid w:val="01AC5842"/>
    <w:rsid w:val="03265180"/>
    <w:rsid w:val="03F4527E"/>
    <w:rsid w:val="042F4508"/>
    <w:rsid w:val="04C74355"/>
    <w:rsid w:val="04D31337"/>
    <w:rsid w:val="0548762F"/>
    <w:rsid w:val="05DE1D42"/>
    <w:rsid w:val="0660735B"/>
    <w:rsid w:val="07CB4548"/>
    <w:rsid w:val="08485B98"/>
    <w:rsid w:val="098E3A7F"/>
    <w:rsid w:val="0AB50447"/>
    <w:rsid w:val="0AD427C2"/>
    <w:rsid w:val="0AF53DB5"/>
    <w:rsid w:val="0B73117E"/>
    <w:rsid w:val="0C087B18"/>
    <w:rsid w:val="0C0D78DA"/>
    <w:rsid w:val="0C3628D7"/>
    <w:rsid w:val="0D1E4749"/>
    <w:rsid w:val="0E7771D7"/>
    <w:rsid w:val="0E96765D"/>
    <w:rsid w:val="0EB43F87"/>
    <w:rsid w:val="0EC046DA"/>
    <w:rsid w:val="0F307AB2"/>
    <w:rsid w:val="0FF24D67"/>
    <w:rsid w:val="10141182"/>
    <w:rsid w:val="10CD30DE"/>
    <w:rsid w:val="11BB562D"/>
    <w:rsid w:val="12361DE9"/>
    <w:rsid w:val="1246139A"/>
    <w:rsid w:val="1323348A"/>
    <w:rsid w:val="13F6294C"/>
    <w:rsid w:val="14A5684C"/>
    <w:rsid w:val="152A6D51"/>
    <w:rsid w:val="16577E52"/>
    <w:rsid w:val="166B13D0"/>
    <w:rsid w:val="17E133A2"/>
    <w:rsid w:val="18041ADC"/>
    <w:rsid w:val="189E404F"/>
    <w:rsid w:val="18B7709F"/>
    <w:rsid w:val="18BE4D5C"/>
    <w:rsid w:val="193957B5"/>
    <w:rsid w:val="19641F65"/>
    <w:rsid w:val="19AF1F1B"/>
    <w:rsid w:val="19F17E3E"/>
    <w:rsid w:val="1A0E6C42"/>
    <w:rsid w:val="1A6D6992"/>
    <w:rsid w:val="1A8B64E4"/>
    <w:rsid w:val="1CA43E28"/>
    <w:rsid w:val="1CDF48C5"/>
    <w:rsid w:val="1CFA525B"/>
    <w:rsid w:val="1D4666F2"/>
    <w:rsid w:val="1E477A2B"/>
    <w:rsid w:val="1E696B3C"/>
    <w:rsid w:val="1ED32208"/>
    <w:rsid w:val="20994503"/>
    <w:rsid w:val="21937A2C"/>
    <w:rsid w:val="21D45B95"/>
    <w:rsid w:val="22673393"/>
    <w:rsid w:val="23081905"/>
    <w:rsid w:val="23F76998"/>
    <w:rsid w:val="244F0582"/>
    <w:rsid w:val="244F4C35"/>
    <w:rsid w:val="24E011DB"/>
    <w:rsid w:val="27765E26"/>
    <w:rsid w:val="27960738"/>
    <w:rsid w:val="29EE7EF6"/>
    <w:rsid w:val="2A4E6BE6"/>
    <w:rsid w:val="2A5D507B"/>
    <w:rsid w:val="2B8D373E"/>
    <w:rsid w:val="2BB745A2"/>
    <w:rsid w:val="2BD45F01"/>
    <w:rsid w:val="2CC15D95"/>
    <w:rsid w:val="2CD258AD"/>
    <w:rsid w:val="2D2E0394"/>
    <w:rsid w:val="2D947006"/>
    <w:rsid w:val="301F52AD"/>
    <w:rsid w:val="3075311F"/>
    <w:rsid w:val="31AF08B2"/>
    <w:rsid w:val="31B934DF"/>
    <w:rsid w:val="3402116D"/>
    <w:rsid w:val="3676199F"/>
    <w:rsid w:val="373553B6"/>
    <w:rsid w:val="377A101B"/>
    <w:rsid w:val="3ABC194A"/>
    <w:rsid w:val="3B2D1C6C"/>
    <w:rsid w:val="3BCE5DD9"/>
    <w:rsid w:val="3C186CE7"/>
    <w:rsid w:val="3D157871"/>
    <w:rsid w:val="3E37368B"/>
    <w:rsid w:val="3EE213F8"/>
    <w:rsid w:val="3F573B90"/>
    <w:rsid w:val="40477F08"/>
    <w:rsid w:val="407F76A2"/>
    <w:rsid w:val="4157061F"/>
    <w:rsid w:val="42AB29D0"/>
    <w:rsid w:val="44EB79FC"/>
    <w:rsid w:val="456F258E"/>
    <w:rsid w:val="46C92DA7"/>
    <w:rsid w:val="47913E65"/>
    <w:rsid w:val="47F6293F"/>
    <w:rsid w:val="47FC5665"/>
    <w:rsid w:val="48591E73"/>
    <w:rsid w:val="48981C49"/>
    <w:rsid w:val="49E35145"/>
    <w:rsid w:val="4AC40AD3"/>
    <w:rsid w:val="4ADD3943"/>
    <w:rsid w:val="4C49710A"/>
    <w:rsid w:val="4CC21042"/>
    <w:rsid w:val="4D1800A1"/>
    <w:rsid w:val="4D8207D1"/>
    <w:rsid w:val="4DA51819"/>
    <w:rsid w:val="4E443E37"/>
    <w:rsid w:val="4E7D7917"/>
    <w:rsid w:val="4E9C3B15"/>
    <w:rsid w:val="4FF2521E"/>
    <w:rsid w:val="510D4856"/>
    <w:rsid w:val="532572EA"/>
    <w:rsid w:val="53461456"/>
    <w:rsid w:val="5354268C"/>
    <w:rsid w:val="536015B5"/>
    <w:rsid w:val="53B84F4D"/>
    <w:rsid w:val="53FA5AB5"/>
    <w:rsid w:val="54E0475B"/>
    <w:rsid w:val="55124B31"/>
    <w:rsid w:val="551E34D6"/>
    <w:rsid w:val="558A50CA"/>
    <w:rsid w:val="55CE0A58"/>
    <w:rsid w:val="56C37E91"/>
    <w:rsid w:val="57A21429"/>
    <w:rsid w:val="59561490"/>
    <w:rsid w:val="596A0A97"/>
    <w:rsid w:val="599C7113"/>
    <w:rsid w:val="59B42342"/>
    <w:rsid w:val="5AF86907"/>
    <w:rsid w:val="5CD9793F"/>
    <w:rsid w:val="5D6F2B20"/>
    <w:rsid w:val="5E6B662C"/>
    <w:rsid w:val="5E9F7435"/>
    <w:rsid w:val="601D312A"/>
    <w:rsid w:val="60D67C90"/>
    <w:rsid w:val="60D809DC"/>
    <w:rsid w:val="60FD6695"/>
    <w:rsid w:val="62233ED9"/>
    <w:rsid w:val="63BD210C"/>
    <w:rsid w:val="644F7208"/>
    <w:rsid w:val="65A417D5"/>
    <w:rsid w:val="67852F40"/>
    <w:rsid w:val="67C35F6E"/>
    <w:rsid w:val="67E22141"/>
    <w:rsid w:val="6A786D8C"/>
    <w:rsid w:val="6C133210"/>
    <w:rsid w:val="6C272818"/>
    <w:rsid w:val="6C332FAD"/>
    <w:rsid w:val="6DB00E73"/>
    <w:rsid w:val="6DC45850"/>
    <w:rsid w:val="6FA06B69"/>
    <w:rsid w:val="705160B5"/>
    <w:rsid w:val="708C533F"/>
    <w:rsid w:val="71A62431"/>
    <w:rsid w:val="71BD6F28"/>
    <w:rsid w:val="73561CEB"/>
    <w:rsid w:val="76543B57"/>
    <w:rsid w:val="76BD44A5"/>
    <w:rsid w:val="76C45833"/>
    <w:rsid w:val="76E2215D"/>
    <w:rsid w:val="789E3E62"/>
    <w:rsid w:val="78DB325B"/>
    <w:rsid w:val="794C5FB4"/>
    <w:rsid w:val="79B25E17"/>
    <w:rsid w:val="7B160627"/>
    <w:rsid w:val="7BF322F2"/>
    <w:rsid w:val="7CA167A4"/>
    <w:rsid w:val="7D67516A"/>
    <w:rsid w:val="7F192494"/>
    <w:rsid w:val="7FBF303C"/>
    <w:rsid w:val="7FDD353B"/>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1"/>
    <w:qFormat/>
    <w:uiPriority w:val="0"/>
    <w:pPr>
      <w:ind w:firstLine="10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743</Words>
  <Characters>783</Characters>
  <Lines>0</Lines>
  <Paragraphs>0</Paragraphs>
  <TotalTime>12</TotalTime>
  <ScaleCrop>false</ScaleCrop>
  <LinksUpToDate>false</LinksUpToDate>
  <CharactersWithSpaces>785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2026-06-02T07:24:00Z</dcterms:created>
  <dc:creator>海水*^_^*</dc:creator>
  <cp:lastModifiedBy>海水*^_^*</cp:lastModifiedBy>
  <cp:lastPrinted>2026-07-14T09:02:46Z</cp:lastPrinted>
  <dcterms:modified xsi:type="dcterms:W3CDTF">2026-07-14T09:15:04Z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316FB2034CE8481E9F5BABF3E7A14A5F_13</vt:lpwstr>
  </property>
  <property fmtid="{D5CDD505-2E9C-101B-9397-08002B2CF9AE}" pid="4" name="KSOTemplateDocerSaveRecord">
    <vt:lpwstr>eyJoZGlkIjoiOGU3OGNhMWE5MDA1MWJkYWQwYmQ2ZTdjMmRhNzQyOTEiLCJ1c2VySWQiOiIzMzE3NTA5NzcifQ==</vt:lpwstr>
  </property>
</Properties>
</file>